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EBD3" w14:textId="77777777" w:rsidR="00286B67" w:rsidRDefault="00286B67" w:rsidP="00670B8F">
      <w:pPr>
        <w:pStyle w:val="Koptekst"/>
        <w:tabs>
          <w:tab w:val="clear" w:pos="4320"/>
          <w:tab w:val="clear" w:pos="8640"/>
        </w:tabs>
        <w:spacing w:before="120" w:line="360" w:lineRule="auto"/>
        <w:rPr>
          <w:rFonts w:ascii="Verdana" w:hAnsi="Verdana"/>
          <w:sz w:val="22"/>
          <w:szCs w:val="22"/>
          <w:u w:val="single"/>
          <w:lang w:val="en-US"/>
        </w:rPr>
      </w:pPr>
      <w:proofErr w:type="spellStart"/>
      <w:r>
        <w:rPr>
          <w:rFonts w:ascii="Verdana" w:hAnsi="Verdana"/>
          <w:sz w:val="22"/>
          <w:szCs w:val="22"/>
          <w:lang w:val="en-US"/>
        </w:rPr>
        <w:t>Naam</w:t>
      </w:r>
      <w:proofErr w:type="spellEnd"/>
      <w:r>
        <w:rPr>
          <w:rFonts w:ascii="Verdana" w:hAnsi="Verdana"/>
          <w:sz w:val="22"/>
          <w:szCs w:val="22"/>
          <w:lang w:val="en-US"/>
        </w:rPr>
        <w:t xml:space="preserve">: </w:t>
      </w:r>
    </w:p>
    <w:p w14:paraId="4C7A07F8" w14:textId="77777777" w:rsidR="00286B67" w:rsidRPr="00286B67" w:rsidRDefault="00286B67" w:rsidP="00670B8F">
      <w:pPr>
        <w:pStyle w:val="Koptekst"/>
        <w:tabs>
          <w:tab w:val="clear" w:pos="4320"/>
          <w:tab w:val="clear" w:pos="8640"/>
        </w:tabs>
        <w:spacing w:before="120" w:line="360" w:lineRule="auto"/>
        <w:rPr>
          <w:rFonts w:ascii="Verdana" w:hAnsi="Verdana"/>
          <w:sz w:val="22"/>
          <w:szCs w:val="22"/>
          <w:lang w:val="en-US"/>
        </w:rPr>
      </w:pPr>
      <w:r>
        <w:rPr>
          <w:rFonts w:ascii="Verdana" w:hAnsi="Verdana"/>
          <w:sz w:val="22"/>
          <w:szCs w:val="22"/>
          <w:lang w:val="en-US"/>
        </w:rPr>
        <w:t>Datum:</w:t>
      </w:r>
    </w:p>
    <w:p w14:paraId="00909AED" w14:textId="77777777" w:rsidR="001C3508" w:rsidRPr="00286B67" w:rsidRDefault="001C3508" w:rsidP="00286B67">
      <w:pPr>
        <w:pStyle w:val="Koptekst"/>
        <w:pBdr>
          <w:bottom w:val="single" w:sz="4" w:space="1" w:color="auto"/>
        </w:pBdr>
        <w:tabs>
          <w:tab w:val="clear" w:pos="4320"/>
          <w:tab w:val="clear" w:pos="8640"/>
        </w:tabs>
        <w:spacing w:before="120" w:line="360" w:lineRule="auto"/>
        <w:jc w:val="center"/>
        <w:rPr>
          <w:rFonts w:ascii="Verdana" w:hAnsi="Verdana"/>
          <w:b/>
          <w:sz w:val="22"/>
          <w:szCs w:val="22"/>
          <w:lang w:val="en-US"/>
        </w:rPr>
      </w:pPr>
      <w:r w:rsidRPr="00286B67">
        <w:rPr>
          <w:rFonts w:ascii="Verdana" w:hAnsi="Verdana"/>
          <w:b/>
          <w:sz w:val="22"/>
          <w:szCs w:val="22"/>
          <w:lang w:val="en-US"/>
        </w:rPr>
        <w:t>TOETS</w:t>
      </w:r>
      <w:r w:rsidR="00286B67" w:rsidRPr="00286B67">
        <w:rPr>
          <w:rFonts w:ascii="Verdana" w:hAnsi="Verdana"/>
          <w:b/>
          <w:sz w:val="22"/>
          <w:szCs w:val="22"/>
          <w:lang w:val="en-US"/>
        </w:rPr>
        <w:t xml:space="preserve"> KINDERRECHTEN</w:t>
      </w:r>
    </w:p>
    <w:p w14:paraId="469423CE" w14:textId="77777777" w:rsidR="00286B67" w:rsidRDefault="00286B67" w:rsidP="00286B67">
      <w:pPr>
        <w:pStyle w:val="Koptekst"/>
        <w:tabs>
          <w:tab w:val="clear" w:pos="4320"/>
          <w:tab w:val="clear" w:pos="8640"/>
        </w:tabs>
        <w:spacing w:before="120" w:line="360" w:lineRule="auto"/>
        <w:ind w:left="720"/>
        <w:rPr>
          <w:rFonts w:ascii="Verdana" w:hAnsi="Verdana"/>
          <w:sz w:val="22"/>
          <w:szCs w:val="22"/>
          <w:lang w:val="en-US"/>
        </w:rPr>
      </w:pPr>
    </w:p>
    <w:p w14:paraId="3C2E6809" w14:textId="77777777" w:rsidR="001C3508" w:rsidRPr="009E21A4" w:rsidRDefault="001C3508" w:rsidP="00670B8F">
      <w:pPr>
        <w:pStyle w:val="Koptekst"/>
        <w:numPr>
          <w:ilvl w:val="0"/>
          <w:numId w:val="2"/>
        </w:numPr>
        <w:tabs>
          <w:tab w:val="clear" w:pos="4320"/>
          <w:tab w:val="clear" w:pos="8640"/>
        </w:tabs>
        <w:spacing w:before="120" w:line="360" w:lineRule="auto"/>
        <w:rPr>
          <w:rFonts w:ascii="Verdana" w:hAnsi="Verdana"/>
          <w:sz w:val="22"/>
          <w:szCs w:val="22"/>
          <w:lang w:val="en-US"/>
        </w:rPr>
      </w:pPr>
      <w:r w:rsidRPr="009E21A4">
        <w:rPr>
          <w:rFonts w:ascii="Verdana" w:hAnsi="Verdana"/>
          <w:sz w:val="22"/>
          <w:szCs w:val="22"/>
          <w:lang w:val="en-US"/>
        </w:rPr>
        <w:t xml:space="preserve">Leg in je </w:t>
      </w:r>
      <w:proofErr w:type="spellStart"/>
      <w:proofErr w:type="gramStart"/>
      <w:r w:rsidRPr="009E21A4">
        <w:rPr>
          <w:rFonts w:ascii="Verdana" w:hAnsi="Verdana"/>
          <w:sz w:val="22"/>
          <w:szCs w:val="22"/>
          <w:lang w:val="en-US"/>
        </w:rPr>
        <w:t>eigen</w:t>
      </w:r>
      <w:proofErr w:type="spellEnd"/>
      <w:proofErr w:type="gramEnd"/>
      <w:r w:rsidRPr="009E21A4">
        <w:rPr>
          <w:rFonts w:ascii="Verdana" w:hAnsi="Verdana"/>
          <w:sz w:val="22"/>
          <w:szCs w:val="22"/>
          <w:lang w:val="en-US"/>
        </w:rPr>
        <w:t xml:space="preserve"> </w:t>
      </w:r>
      <w:proofErr w:type="spellStart"/>
      <w:r w:rsidRPr="009E21A4">
        <w:rPr>
          <w:rFonts w:ascii="Verdana" w:hAnsi="Verdana"/>
          <w:sz w:val="22"/>
          <w:szCs w:val="22"/>
          <w:lang w:val="en-US"/>
        </w:rPr>
        <w:t>woorden</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wat</w:t>
      </w:r>
      <w:proofErr w:type="spellEnd"/>
      <w:r w:rsidRPr="009E21A4">
        <w:rPr>
          <w:rFonts w:ascii="Verdana" w:hAnsi="Verdana"/>
          <w:sz w:val="22"/>
          <w:szCs w:val="22"/>
          <w:lang w:val="en-US"/>
        </w:rPr>
        <w:t xml:space="preserve"> het </w:t>
      </w:r>
      <w:proofErr w:type="spellStart"/>
      <w:r w:rsidRPr="009E21A4">
        <w:rPr>
          <w:rFonts w:ascii="Verdana" w:hAnsi="Verdana"/>
          <w:sz w:val="22"/>
          <w:szCs w:val="22"/>
          <w:lang w:val="en-US"/>
        </w:rPr>
        <w:t>volgende</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kinderrecht</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betekent</w:t>
      </w:r>
      <w:proofErr w:type="spellEnd"/>
      <w:r w:rsidRPr="009E21A4">
        <w:rPr>
          <w:rFonts w:ascii="Verdana" w:hAnsi="Verdana"/>
          <w:sz w:val="22"/>
          <w:szCs w:val="22"/>
          <w:lang w:val="en-US"/>
        </w:rPr>
        <w:t xml:space="preserve"> en </w:t>
      </w:r>
      <w:proofErr w:type="spellStart"/>
      <w:r w:rsidRPr="009E21A4">
        <w:rPr>
          <w:rFonts w:ascii="Verdana" w:hAnsi="Verdana"/>
          <w:sz w:val="22"/>
          <w:szCs w:val="22"/>
          <w:lang w:val="en-US"/>
        </w:rPr>
        <w:t>geef</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een</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voorbeeld</w:t>
      </w:r>
      <w:proofErr w:type="spellEnd"/>
      <w:r w:rsidRPr="009E21A4">
        <w:rPr>
          <w:rFonts w:ascii="Verdana" w:hAnsi="Verdana"/>
          <w:sz w:val="22"/>
          <w:szCs w:val="22"/>
          <w:lang w:val="en-US"/>
        </w:rPr>
        <w:t xml:space="preserve"> van hoe </w:t>
      </w:r>
      <w:proofErr w:type="spellStart"/>
      <w:r w:rsidRPr="009E21A4">
        <w:rPr>
          <w:rFonts w:ascii="Verdana" w:hAnsi="Verdana"/>
          <w:sz w:val="22"/>
          <w:szCs w:val="22"/>
          <w:lang w:val="en-US"/>
        </w:rPr>
        <w:t>dit</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recht</w:t>
      </w:r>
      <w:proofErr w:type="spellEnd"/>
      <w:r w:rsidRPr="009E21A4">
        <w:rPr>
          <w:rFonts w:ascii="Verdana" w:hAnsi="Verdana"/>
          <w:sz w:val="22"/>
          <w:szCs w:val="22"/>
          <w:lang w:val="en-US"/>
        </w:rPr>
        <w:t xml:space="preserve"> in </w:t>
      </w:r>
      <w:proofErr w:type="spellStart"/>
      <w:r w:rsidRPr="009E21A4">
        <w:rPr>
          <w:rFonts w:ascii="Verdana" w:hAnsi="Verdana"/>
          <w:sz w:val="22"/>
          <w:szCs w:val="22"/>
          <w:lang w:val="en-US"/>
        </w:rPr>
        <w:t>jouw</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leven</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gerespecteerd</w:t>
      </w:r>
      <w:proofErr w:type="spellEnd"/>
      <w:r w:rsidRPr="009E21A4">
        <w:rPr>
          <w:rFonts w:ascii="Verdana" w:hAnsi="Verdana"/>
          <w:sz w:val="22"/>
          <w:szCs w:val="22"/>
          <w:lang w:val="en-US"/>
        </w:rPr>
        <w:t xml:space="preserve"> / </w:t>
      </w:r>
      <w:proofErr w:type="spellStart"/>
      <w:r w:rsidRPr="009E21A4">
        <w:rPr>
          <w:rFonts w:ascii="Verdana" w:hAnsi="Verdana"/>
          <w:sz w:val="22"/>
          <w:szCs w:val="22"/>
          <w:lang w:val="en-US"/>
        </w:rPr>
        <w:t>geschonden</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werd</w:t>
      </w:r>
      <w:proofErr w:type="spellEnd"/>
      <w:r w:rsidRPr="009E21A4">
        <w:rPr>
          <w:rFonts w:ascii="Verdana" w:hAnsi="Verdana"/>
          <w:sz w:val="22"/>
          <w:szCs w:val="22"/>
          <w:lang w:val="en-US"/>
        </w:rPr>
        <w:t>.</w:t>
      </w:r>
    </w:p>
    <w:p w14:paraId="5B59EA2C" w14:textId="77777777" w:rsidR="001C3508" w:rsidRPr="00670B8F" w:rsidRDefault="001C3508" w:rsidP="00670B8F">
      <w:pPr>
        <w:pStyle w:val="Koptekst"/>
        <w:numPr>
          <w:ilvl w:val="1"/>
          <w:numId w:val="2"/>
        </w:numPr>
        <w:tabs>
          <w:tab w:val="clear" w:pos="4320"/>
          <w:tab w:val="clear" w:pos="8640"/>
        </w:tabs>
        <w:spacing w:before="120" w:line="360" w:lineRule="auto"/>
        <w:rPr>
          <w:rFonts w:ascii="Verdana" w:hAnsi="Verdana"/>
          <w:sz w:val="22"/>
          <w:szCs w:val="22"/>
          <w:lang w:val="en-US"/>
        </w:rPr>
      </w:pPr>
      <w:proofErr w:type="spellStart"/>
      <w:r w:rsidRPr="009E21A4">
        <w:rPr>
          <w:rFonts w:ascii="Verdana" w:hAnsi="Verdana"/>
          <w:sz w:val="22"/>
          <w:szCs w:val="22"/>
          <w:lang w:val="en-US"/>
        </w:rPr>
        <w:t>Recht</w:t>
      </w:r>
      <w:proofErr w:type="spellEnd"/>
      <w:r w:rsidRPr="009E21A4">
        <w:rPr>
          <w:rFonts w:ascii="Verdana" w:hAnsi="Verdana"/>
          <w:sz w:val="22"/>
          <w:szCs w:val="22"/>
          <w:lang w:val="en-US"/>
        </w:rPr>
        <w:t xml:space="preserve"> </w:t>
      </w:r>
      <w:proofErr w:type="spellStart"/>
      <w:r w:rsidR="00670B8F">
        <w:rPr>
          <w:rFonts w:ascii="Verdana" w:hAnsi="Verdana"/>
          <w:sz w:val="22"/>
          <w:szCs w:val="22"/>
          <w:lang w:val="en-US"/>
        </w:rPr>
        <w:t>informatie</w:t>
      </w:r>
      <w:proofErr w:type="spellEnd"/>
      <w:r w:rsidR="00670B8F">
        <w:rPr>
          <w:rFonts w:ascii="Verdana" w:hAnsi="Verdana"/>
          <w:sz w:val="22"/>
          <w:szCs w:val="22"/>
          <w:lang w:val="en-US"/>
        </w:rPr>
        <w:t xml:space="preserve">: </w:t>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p>
    <w:p w14:paraId="23799013" w14:textId="77777777" w:rsidR="00670B8F" w:rsidRPr="009E21A4" w:rsidRDefault="00670B8F" w:rsidP="00670B8F">
      <w:pPr>
        <w:pStyle w:val="Koptekst"/>
        <w:tabs>
          <w:tab w:val="clear" w:pos="4320"/>
          <w:tab w:val="clear" w:pos="8640"/>
        </w:tabs>
        <w:spacing w:before="120" w:line="360" w:lineRule="auto"/>
        <w:ind w:left="1440"/>
        <w:rPr>
          <w:rFonts w:ascii="Verdana" w:hAnsi="Verdana"/>
          <w:sz w:val="22"/>
          <w:szCs w:val="22"/>
          <w:lang w:val="en-US"/>
        </w:rPr>
      </w:pPr>
    </w:p>
    <w:p w14:paraId="0998E692" w14:textId="77777777" w:rsidR="001C3508" w:rsidRPr="00670B8F" w:rsidRDefault="001C3508" w:rsidP="00670B8F">
      <w:pPr>
        <w:pStyle w:val="Koptekst"/>
        <w:numPr>
          <w:ilvl w:val="1"/>
          <w:numId w:val="2"/>
        </w:numPr>
        <w:tabs>
          <w:tab w:val="clear" w:pos="4320"/>
          <w:tab w:val="clear" w:pos="8640"/>
        </w:tabs>
        <w:spacing w:before="120" w:line="360" w:lineRule="auto"/>
        <w:rPr>
          <w:rFonts w:ascii="Verdana" w:hAnsi="Verdana"/>
          <w:sz w:val="22"/>
          <w:szCs w:val="22"/>
          <w:lang w:val="en-US"/>
        </w:rPr>
      </w:pPr>
      <w:proofErr w:type="spellStart"/>
      <w:r w:rsidRPr="009E21A4">
        <w:rPr>
          <w:rFonts w:ascii="Verdana" w:hAnsi="Verdana"/>
          <w:sz w:val="22"/>
          <w:szCs w:val="22"/>
          <w:lang w:val="en-US"/>
        </w:rPr>
        <w:t>Recht</w:t>
      </w:r>
      <w:proofErr w:type="spellEnd"/>
      <w:r w:rsidRPr="009E21A4">
        <w:rPr>
          <w:rFonts w:ascii="Verdana" w:hAnsi="Verdana"/>
          <w:sz w:val="22"/>
          <w:szCs w:val="22"/>
          <w:lang w:val="en-US"/>
        </w:rPr>
        <w:t xml:space="preserve"> op </w:t>
      </w:r>
      <w:proofErr w:type="spellStart"/>
      <w:r w:rsidRPr="009E21A4">
        <w:rPr>
          <w:rFonts w:ascii="Verdana" w:hAnsi="Verdana"/>
          <w:sz w:val="22"/>
          <w:szCs w:val="22"/>
          <w:lang w:val="en-US"/>
        </w:rPr>
        <w:t>een</w:t>
      </w:r>
      <w:proofErr w:type="spellEnd"/>
      <w:r w:rsidRPr="009E21A4">
        <w:rPr>
          <w:rFonts w:ascii="Verdana" w:hAnsi="Verdana"/>
          <w:sz w:val="22"/>
          <w:szCs w:val="22"/>
          <w:lang w:val="en-US"/>
        </w:rPr>
        <w:t xml:space="preserve"> </w:t>
      </w:r>
      <w:proofErr w:type="spellStart"/>
      <w:r w:rsidRPr="009E21A4">
        <w:rPr>
          <w:rFonts w:ascii="Verdana" w:hAnsi="Verdana"/>
          <w:sz w:val="22"/>
          <w:szCs w:val="22"/>
          <w:lang w:val="en-US"/>
        </w:rPr>
        <w:t>naam</w:t>
      </w:r>
      <w:proofErr w:type="spellEnd"/>
      <w:r w:rsidR="00670B8F">
        <w:rPr>
          <w:rFonts w:ascii="Verdana" w:hAnsi="Verdana"/>
          <w:sz w:val="22"/>
          <w:szCs w:val="22"/>
          <w:lang w:val="en-US"/>
        </w:rPr>
        <w:t xml:space="preserve">: </w:t>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p>
    <w:p w14:paraId="49D23552" w14:textId="77777777" w:rsidR="00670B8F" w:rsidRPr="009E21A4" w:rsidRDefault="00670B8F" w:rsidP="00670B8F">
      <w:pPr>
        <w:pStyle w:val="Koptekst"/>
        <w:tabs>
          <w:tab w:val="clear" w:pos="4320"/>
          <w:tab w:val="clear" w:pos="8640"/>
        </w:tabs>
        <w:spacing w:before="120" w:line="360" w:lineRule="auto"/>
        <w:rPr>
          <w:rFonts w:ascii="Verdana" w:hAnsi="Verdana"/>
          <w:sz w:val="22"/>
          <w:szCs w:val="22"/>
          <w:lang w:val="en-US"/>
        </w:rPr>
      </w:pPr>
    </w:p>
    <w:p w14:paraId="2054732B" w14:textId="77777777" w:rsidR="00670B8F" w:rsidRPr="00670B8F" w:rsidRDefault="001C3508" w:rsidP="00670B8F">
      <w:pPr>
        <w:pStyle w:val="Koptekst"/>
        <w:numPr>
          <w:ilvl w:val="1"/>
          <w:numId w:val="2"/>
        </w:numPr>
        <w:tabs>
          <w:tab w:val="clear" w:pos="4320"/>
          <w:tab w:val="clear" w:pos="8640"/>
        </w:tabs>
        <w:spacing w:before="120" w:line="360" w:lineRule="auto"/>
        <w:rPr>
          <w:rFonts w:ascii="Verdana" w:hAnsi="Verdana"/>
          <w:sz w:val="22"/>
          <w:szCs w:val="22"/>
          <w:lang w:val="en-US"/>
        </w:rPr>
      </w:pPr>
      <w:proofErr w:type="spellStart"/>
      <w:r w:rsidRPr="009E21A4">
        <w:rPr>
          <w:rFonts w:ascii="Verdana" w:hAnsi="Verdana"/>
          <w:sz w:val="22"/>
          <w:szCs w:val="22"/>
          <w:lang w:val="en-US"/>
        </w:rPr>
        <w:t>Recht</w:t>
      </w:r>
      <w:proofErr w:type="spellEnd"/>
      <w:r w:rsidRPr="009E21A4">
        <w:rPr>
          <w:rFonts w:ascii="Verdana" w:hAnsi="Verdana"/>
          <w:sz w:val="22"/>
          <w:szCs w:val="22"/>
          <w:lang w:val="en-US"/>
        </w:rPr>
        <w:t xml:space="preserve"> op </w:t>
      </w:r>
      <w:proofErr w:type="spellStart"/>
      <w:r w:rsidRPr="009E21A4">
        <w:rPr>
          <w:rFonts w:ascii="Verdana" w:hAnsi="Verdana"/>
          <w:sz w:val="22"/>
          <w:szCs w:val="22"/>
          <w:lang w:val="en-US"/>
        </w:rPr>
        <w:t>samenkomen</w:t>
      </w:r>
      <w:proofErr w:type="spellEnd"/>
      <w:r w:rsidR="00670B8F">
        <w:rPr>
          <w:rFonts w:ascii="Verdana" w:hAnsi="Verdana"/>
          <w:sz w:val="22"/>
          <w:szCs w:val="22"/>
          <w:lang w:val="en-US"/>
        </w:rPr>
        <w:t xml:space="preserve">: </w:t>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r w:rsidR="00670B8F">
        <w:rPr>
          <w:rFonts w:ascii="Verdana" w:hAnsi="Verdana"/>
          <w:sz w:val="22"/>
          <w:szCs w:val="22"/>
          <w:u w:val="single"/>
          <w:lang w:val="en-US"/>
        </w:rPr>
        <w:tab/>
      </w:r>
    </w:p>
    <w:p w14:paraId="62D2ED12" w14:textId="77777777" w:rsidR="00670B8F" w:rsidRDefault="00670B8F" w:rsidP="00670B8F">
      <w:pPr>
        <w:pStyle w:val="Koptekst"/>
        <w:tabs>
          <w:tab w:val="clear" w:pos="4320"/>
          <w:tab w:val="clear" w:pos="8640"/>
        </w:tabs>
        <w:spacing w:before="120" w:line="360" w:lineRule="auto"/>
        <w:rPr>
          <w:rFonts w:ascii="Verdana" w:hAnsi="Verdana"/>
          <w:sz w:val="22"/>
          <w:szCs w:val="22"/>
          <w:lang w:val="en-US"/>
        </w:rPr>
      </w:pPr>
    </w:p>
    <w:p w14:paraId="50DDAB12" w14:textId="77777777" w:rsidR="001C3508" w:rsidRPr="009E21A4" w:rsidRDefault="00670B8F" w:rsidP="00670B8F">
      <w:pPr>
        <w:pStyle w:val="Koptekst"/>
        <w:tabs>
          <w:tab w:val="clear" w:pos="4320"/>
          <w:tab w:val="clear" w:pos="8640"/>
        </w:tabs>
        <w:spacing w:before="120" w:line="360" w:lineRule="auto"/>
        <w:rPr>
          <w:rFonts w:ascii="Verdana" w:hAnsi="Verdana"/>
          <w:sz w:val="22"/>
          <w:szCs w:val="22"/>
          <w:lang w:val="en-US"/>
        </w:rPr>
      </w:pPr>
      <w:proofErr w:type="spellStart"/>
      <w:r>
        <w:rPr>
          <w:rFonts w:ascii="Verdana" w:hAnsi="Verdana"/>
          <w:i/>
          <w:sz w:val="22"/>
          <w:szCs w:val="22"/>
          <w:lang w:val="en-US"/>
        </w:rPr>
        <w:t>Quotering</w:t>
      </w:r>
      <w:proofErr w:type="spellEnd"/>
      <w:proofErr w:type="gramStart"/>
      <w:r>
        <w:rPr>
          <w:rFonts w:ascii="Verdana" w:hAnsi="Verdana"/>
          <w:i/>
          <w:sz w:val="22"/>
          <w:szCs w:val="22"/>
          <w:lang w:val="en-US"/>
        </w:rPr>
        <w:t>: …./</w:t>
      </w:r>
      <w:proofErr w:type="gramEnd"/>
      <w:r>
        <w:rPr>
          <w:rFonts w:ascii="Verdana" w:hAnsi="Verdana"/>
          <w:i/>
          <w:sz w:val="22"/>
          <w:szCs w:val="22"/>
          <w:lang w:val="en-US"/>
        </w:rPr>
        <w:t>6</w:t>
      </w:r>
      <w:r w:rsidR="001C3508" w:rsidRPr="009E21A4">
        <w:rPr>
          <w:rFonts w:ascii="Verdana" w:hAnsi="Verdana"/>
          <w:sz w:val="22"/>
          <w:szCs w:val="22"/>
          <w:lang w:val="en-US"/>
        </w:rPr>
        <w:br/>
      </w:r>
    </w:p>
    <w:p w14:paraId="62F8C214" w14:textId="77777777" w:rsidR="0067531F" w:rsidRPr="009E21A4" w:rsidRDefault="0067531F" w:rsidP="00670B8F">
      <w:pPr>
        <w:spacing w:line="360" w:lineRule="auto"/>
        <w:rPr>
          <w:rFonts w:ascii="Verdana" w:hAnsi="Verdana"/>
          <w:sz w:val="22"/>
          <w:szCs w:val="22"/>
        </w:rPr>
      </w:pPr>
    </w:p>
    <w:p w14:paraId="7C3A72B9" w14:textId="77777777" w:rsidR="001C3508" w:rsidRPr="009E21A4" w:rsidRDefault="001C3508" w:rsidP="00670B8F">
      <w:pPr>
        <w:spacing w:line="360" w:lineRule="auto"/>
        <w:rPr>
          <w:rFonts w:ascii="Verdana" w:hAnsi="Verdana"/>
          <w:sz w:val="22"/>
          <w:szCs w:val="22"/>
        </w:rPr>
      </w:pPr>
    </w:p>
    <w:p w14:paraId="69500DE7" w14:textId="77777777" w:rsidR="00670B8F" w:rsidRDefault="001C3508" w:rsidP="00670B8F">
      <w:pPr>
        <w:pStyle w:val="Lijstalinea"/>
        <w:numPr>
          <w:ilvl w:val="0"/>
          <w:numId w:val="2"/>
        </w:numPr>
        <w:spacing w:line="360" w:lineRule="auto"/>
        <w:rPr>
          <w:rFonts w:ascii="Verdana" w:hAnsi="Verdana"/>
          <w:color w:val="0000FF"/>
          <w:sz w:val="22"/>
          <w:szCs w:val="22"/>
        </w:rPr>
      </w:pPr>
      <w:r w:rsidRPr="009E21A4">
        <w:rPr>
          <w:rFonts w:ascii="Verdana" w:hAnsi="Verdana"/>
          <w:color w:val="0000FF"/>
          <w:sz w:val="22"/>
          <w:szCs w:val="22"/>
        </w:rPr>
        <w:t xml:space="preserve">Leg in je eigen woorden uit wat het verschil is tussen recht op verzorging &amp; recht op zorg en liefde? </w:t>
      </w:r>
    </w:p>
    <w:p w14:paraId="3F3249EF" w14:textId="77777777" w:rsidR="00670B8F" w:rsidRDefault="00670B8F" w:rsidP="00670B8F">
      <w:pPr>
        <w:pStyle w:val="Lijstalinea"/>
        <w:spacing w:line="360" w:lineRule="auto"/>
        <w:rPr>
          <w:rFonts w:ascii="Verdana" w:hAnsi="Verdana"/>
          <w:color w:val="0000FF"/>
          <w:sz w:val="22"/>
          <w:szCs w:val="22"/>
        </w:rPr>
      </w:pPr>
    </w:p>
    <w:p w14:paraId="074B28B3" w14:textId="77777777" w:rsidR="00670B8F" w:rsidRDefault="00670B8F" w:rsidP="00670B8F">
      <w:pPr>
        <w:spacing w:line="360" w:lineRule="auto"/>
        <w:rPr>
          <w:rFonts w:ascii="Verdana" w:hAnsi="Verdana"/>
          <w:color w:val="0000FF"/>
          <w:sz w:val="22"/>
          <w:szCs w:val="22"/>
          <w:u w:val="single"/>
        </w:rPr>
      </w:pP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r>
        <w:rPr>
          <w:rFonts w:ascii="Verdana" w:hAnsi="Verdana"/>
          <w:color w:val="0000FF"/>
          <w:sz w:val="22"/>
          <w:szCs w:val="22"/>
          <w:u w:val="single"/>
        </w:rPr>
        <w:tab/>
      </w:r>
    </w:p>
    <w:p w14:paraId="69650A74" w14:textId="77777777" w:rsidR="00670B8F" w:rsidRPr="00670B8F" w:rsidRDefault="00670B8F" w:rsidP="00670B8F">
      <w:pPr>
        <w:spacing w:line="360" w:lineRule="auto"/>
        <w:rPr>
          <w:rFonts w:ascii="Verdana" w:hAnsi="Verdana"/>
          <w:i/>
          <w:color w:val="0000FF"/>
          <w:sz w:val="22"/>
          <w:szCs w:val="22"/>
        </w:rPr>
      </w:pPr>
      <w:r>
        <w:rPr>
          <w:rFonts w:ascii="Verdana" w:hAnsi="Verdana"/>
          <w:i/>
          <w:color w:val="0000FF"/>
          <w:sz w:val="22"/>
          <w:szCs w:val="22"/>
        </w:rPr>
        <w:t>Quotering: …./ 2</w:t>
      </w:r>
    </w:p>
    <w:p w14:paraId="644F0384" w14:textId="77777777" w:rsidR="001C3508" w:rsidRDefault="001C3508" w:rsidP="00670B8F">
      <w:pPr>
        <w:pStyle w:val="Lijstalinea"/>
        <w:spacing w:line="360" w:lineRule="auto"/>
        <w:rPr>
          <w:rFonts w:ascii="Verdana" w:hAnsi="Verdana"/>
          <w:color w:val="0000FF"/>
          <w:sz w:val="22"/>
          <w:szCs w:val="22"/>
        </w:rPr>
      </w:pPr>
    </w:p>
    <w:p w14:paraId="4646D710" w14:textId="77777777" w:rsidR="00670B8F" w:rsidRPr="009E21A4" w:rsidRDefault="00670B8F" w:rsidP="00670B8F">
      <w:pPr>
        <w:pStyle w:val="Lijstalinea"/>
        <w:spacing w:line="360" w:lineRule="auto"/>
        <w:rPr>
          <w:rFonts w:ascii="Verdana" w:hAnsi="Verdana"/>
          <w:color w:val="0000FF"/>
          <w:sz w:val="22"/>
          <w:szCs w:val="22"/>
        </w:rPr>
      </w:pPr>
    </w:p>
    <w:p w14:paraId="26B5612C" w14:textId="77777777" w:rsidR="001C3508" w:rsidRPr="009E21A4" w:rsidRDefault="001C3508" w:rsidP="00670B8F">
      <w:pPr>
        <w:pStyle w:val="Lijstalinea"/>
        <w:numPr>
          <w:ilvl w:val="0"/>
          <w:numId w:val="2"/>
        </w:numPr>
        <w:spacing w:line="360" w:lineRule="auto"/>
        <w:rPr>
          <w:rFonts w:ascii="Verdana" w:hAnsi="Verdana"/>
          <w:sz w:val="22"/>
          <w:szCs w:val="22"/>
        </w:rPr>
      </w:pPr>
      <w:r w:rsidRPr="009E21A4">
        <w:rPr>
          <w:rFonts w:ascii="Verdana" w:hAnsi="Verdana"/>
          <w:sz w:val="22"/>
          <w:szCs w:val="22"/>
        </w:rPr>
        <w:t xml:space="preserve">Lees de volgende situaties. Baseer je enkel op de casus. Is er sprake van schending van bepaalde kinderrechten? Leg uit waarom wel / niet. </w:t>
      </w:r>
    </w:p>
    <w:p w14:paraId="175D9F17" w14:textId="77777777" w:rsidR="001C3508" w:rsidRPr="009E21A4" w:rsidRDefault="001C3508" w:rsidP="00670B8F">
      <w:pPr>
        <w:spacing w:line="360" w:lineRule="auto"/>
        <w:rPr>
          <w:rFonts w:ascii="Verdana" w:hAnsi="Verdana"/>
          <w:sz w:val="22"/>
          <w:szCs w:val="22"/>
        </w:rPr>
      </w:pPr>
    </w:p>
    <w:p w14:paraId="7DAD017B" w14:textId="77777777" w:rsidR="001C3508" w:rsidRDefault="001C3508" w:rsidP="00670B8F">
      <w:pPr>
        <w:pStyle w:val="Lijstalinea"/>
        <w:numPr>
          <w:ilvl w:val="1"/>
          <w:numId w:val="2"/>
        </w:numPr>
        <w:spacing w:line="360" w:lineRule="auto"/>
        <w:rPr>
          <w:rFonts w:ascii="Verdana" w:hAnsi="Verdana"/>
          <w:sz w:val="22"/>
          <w:szCs w:val="22"/>
        </w:rPr>
      </w:pPr>
      <w:r w:rsidRPr="009E21A4">
        <w:rPr>
          <w:rFonts w:ascii="Verdana" w:hAnsi="Verdana"/>
          <w:sz w:val="22"/>
          <w:szCs w:val="22"/>
        </w:rPr>
        <w:t>In bepaalde delen van Suriname heerst grote armoede. Kinderen moeten mee werken om het gezinsinkomen te vergroten. De meeste van deze kinderen zit ook nog op school, maar door de zware arbeid dat ze moeten doen, kunnen ze vaak het onderwijsproces niet afmaken.</w:t>
      </w:r>
    </w:p>
    <w:p w14:paraId="711EBA80" w14:textId="77777777" w:rsidR="00670B8F" w:rsidRDefault="00670B8F" w:rsidP="00670B8F">
      <w:pPr>
        <w:pStyle w:val="Lijstalinea"/>
        <w:spacing w:line="360" w:lineRule="auto"/>
        <w:ind w:left="1440"/>
        <w:rPr>
          <w:rFonts w:ascii="Verdana" w:hAnsi="Verdana"/>
          <w:sz w:val="22"/>
          <w:szCs w:val="22"/>
        </w:rPr>
      </w:pPr>
    </w:p>
    <w:p w14:paraId="42E5B337" w14:textId="77777777" w:rsidR="00670B8F" w:rsidRPr="009E21A4" w:rsidRDefault="00670B8F" w:rsidP="00670B8F">
      <w:pPr>
        <w:pStyle w:val="Lijstalinea"/>
        <w:spacing w:line="360" w:lineRule="auto"/>
        <w:ind w:left="1440"/>
        <w:rPr>
          <w:rFonts w:ascii="Verdana" w:hAnsi="Verdana"/>
          <w:sz w:val="22"/>
          <w:szCs w:val="22"/>
        </w:rPr>
      </w:pPr>
    </w:p>
    <w:p w14:paraId="0119226C" w14:textId="77777777" w:rsidR="00670B8F" w:rsidRPr="00670B8F" w:rsidRDefault="001C3508" w:rsidP="00670B8F">
      <w:pPr>
        <w:pStyle w:val="Lijstalinea"/>
        <w:numPr>
          <w:ilvl w:val="0"/>
          <w:numId w:val="5"/>
        </w:numPr>
        <w:spacing w:line="360" w:lineRule="auto"/>
        <w:ind w:left="1985" w:hanging="284"/>
        <w:rPr>
          <w:rFonts w:ascii="Verdana" w:hAnsi="Verdana"/>
          <w:sz w:val="22"/>
          <w:szCs w:val="22"/>
        </w:rPr>
      </w:pPr>
      <w:r w:rsidRPr="009E21A4">
        <w:rPr>
          <w:rFonts w:ascii="Verdana" w:hAnsi="Verdana"/>
          <w:sz w:val="22"/>
          <w:szCs w:val="22"/>
        </w:rPr>
        <w:t>Recht op onderwijs:</w:t>
      </w:r>
      <w:r w:rsidR="00670B8F">
        <w:rPr>
          <w:rFonts w:ascii="Verdana" w:hAnsi="Verdana"/>
          <w:sz w:val="22"/>
          <w:szCs w:val="22"/>
        </w:rPr>
        <w:t xml:space="preserve"> </w:t>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p>
    <w:p w14:paraId="3C4A29C1" w14:textId="77777777" w:rsidR="00670B8F" w:rsidRDefault="00670B8F" w:rsidP="00670B8F">
      <w:pPr>
        <w:pStyle w:val="Lijstalinea"/>
        <w:spacing w:line="360" w:lineRule="auto"/>
        <w:ind w:left="1985"/>
        <w:rPr>
          <w:rFonts w:ascii="Verdana" w:hAnsi="Verdana"/>
          <w:sz w:val="22"/>
          <w:szCs w:val="22"/>
          <w:u w:val="single"/>
        </w:rPr>
      </w:pPr>
    </w:p>
    <w:p w14:paraId="0430A483" w14:textId="77777777" w:rsidR="00670B8F" w:rsidRPr="00670B8F" w:rsidRDefault="00670B8F" w:rsidP="00670B8F">
      <w:pPr>
        <w:pStyle w:val="Lijstalinea"/>
        <w:spacing w:line="360" w:lineRule="auto"/>
        <w:ind w:left="1985"/>
        <w:rPr>
          <w:rFonts w:ascii="Verdana" w:hAnsi="Verdana"/>
          <w:sz w:val="22"/>
          <w:szCs w:val="22"/>
        </w:rPr>
      </w:pPr>
    </w:p>
    <w:p w14:paraId="5923FAE6" w14:textId="77777777" w:rsidR="001C3508" w:rsidRPr="00670B8F" w:rsidRDefault="001C3508" w:rsidP="00670B8F">
      <w:pPr>
        <w:pStyle w:val="Lijstalinea"/>
        <w:numPr>
          <w:ilvl w:val="0"/>
          <w:numId w:val="5"/>
        </w:numPr>
        <w:spacing w:line="360" w:lineRule="auto"/>
        <w:ind w:left="1985" w:hanging="284"/>
        <w:rPr>
          <w:rFonts w:ascii="Verdana" w:hAnsi="Verdana"/>
          <w:sz w:val="22"/>
          <w:szCs w:val="22"/>
        </w:rPr>
      </w:pPr>
      <w:r w:rsidRPr="00670B8F">
        <w:rPr>
          <w:rFonts w:ascii="Verdana" w:hAnsi="Verdana"/>
          <w:sz w:val="22"/>
          <w:szCs w:val="22"/>
        </w:rPr>
        <w:t>Recht op spel:</w:t>
      </w:r>
      <w:r w:rsidR="00670B8F">
        <w:rPr>
          <w:rFonts w:ascii="Verdana" w:hAnsi="Verdana"/>
          <w:sz w:val="22"/>
          <w:szCs w:val="22"/>
        </w:rPr>
        <w:t xml:space="preserve"> </w:t>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p>
    <w:p w14:paraId="545D2411" w14:textId="77777777" w:rsidR="00670B8F" w:rsidRPr="00670B8F" w:rsidRDefault="00670B8F" w:rsidP="00670B8F">
      <w:pPr>
        <w:spacing w:line="360" w:lineRule="auto"/>
        <w:rPr>
          <w:rFonts w:ascii="Verdana" w:hAnsi="Verdana"/>
          <w:sz w:val="22"/>
          <w:szCs w:val="22"/>
        </w:rPr>
      </w:pPr>
    </w:p>
    <w:p w14:paraId="143D8A34" w14:textId="77777777" w:rsidR="00670B8F" w:rsidRDefault="00670B8F" w:rsidP="00670B8F">
      <w:pPr>
        <w:pStyle w:val="Lijstalinea"/>
        <w:spacing w:line="360" w:lineRule="auto"/>
        <w:ind w:left="1985"/>
        <w:rPr>
          <w:rFonts w:ascii="Verdana" w:hAnsi="Verdana"/>
          <w:sz w:val="22"/>
          <w:szCs w:val="22"/>
        </w:rPr>
      </w:pPr>
    </w:p>
    <w:p w14:paraId="17EBA131" w14:textId="77777777" w:rsidR="00670B8F" w:rsidRPr="00286B67" w:rsidRDefault="001C3508" w:rsidP="00286B67">
      <w:pPr>
        <w:pStyle w:val="Lijstalinea"/>
        <w:numPr>
          <w:ilvl w:val="0"/>
          <w:numId w:val="5"/>
        </w:numPr>
        <w:spacing w:line="360" w:lineRule="auto"/>
        <w:ind w:left="1985" w:hanging="284"/>
        <w:rPr>
          <w:rFonts w:ascii="Verdana" w:hAnsi="Verdana"/>
          <w:sz w:val="22"/>
          <w:szCs w:val="22"/>
        </w:rPr>
      </w:pPr>
      <w:r w:rsidRPr="00670B8F">
        <w:rPr>
          <w:rFonts w:ascii="Verdana" w:hAnsi="Verdana"/>
          <w:sz w:val="22"/>
          <w:szCs w:val="22"/>
        </w:rPr>
        <w:t xml:space="preserve">Recht op zorg en liefde: </w:t>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p>
    <w:p w14:paraId="4593A666" w14:textId="77777777" w:rsidR="00670B8F" w:rsidRPr="00670B8F" w:rsidRDefault="00670B8F" w:rsidP="00670B8F">
      <w:pPr>
        <w:pStyle w:val="Lijstalinea"/>
        <w:spacing w:line="360" w:lineRule="auto"/>
        <w:ind w:left="1985"/>
        <w:rPr>
          <w:rFonts w:ascii="Verdana" w:hAnsi="Verdana"/>
          <w:sz w:val="22"/>
          <w:szCs w:val="22"/>
        </w:rPr>
      </w:pPr>
    </w:p>
    <w:p w14:paraId="4C63697A" w14:textId="77777777" w:rsidR="001C3508" w:rsidRDefault="00670B8F" w:rsidP="00670B8F">
      <w:pPr>
        <w:spacing w:line="360" w:lineRule="auto"/>
        <w:rPr>
          <w:rFonts w:ascii="Verdana" w:hAnsi="Verdana"/>
          <w:i/>
          <w:sz w:val="22"/>
          <w:szCs w:val="22"/>
        </w:rPr>
      </w:pPr>
      <w:r>
        <w:rPr>
          <w:rFonts w:ascii="Verdana" w:hAnsi="Verdana"/>
          <w:i/>
          <w:sz w:val="22"/>
          <w:szCs w:val="22"/>
        </w:rPr>
        <w:t>Quotering: …/3</w:t>
      </w:r>
    </w:p>
    <w:p w14:paraId="1CD23FAB" w14:textId="77777777" w:rsidR="00286B67" w:rsidRPr="00670B8F" w:rsidRDefault="00286B67" w:rsidP="00670B8F">
      <w:pPr>
        <w:spacing w:line="360" w:lineRule="auto"/>
        <w:rPr>
          <w:rFonts w:ascii="Verdana" w:hAnsi="Verdana"/>
          <w:i/>
          <w:sz w:val="22"/>
          <w:szCs w:val="22"/>
        </w:rPr>
      </w:pPr>
    </w:p>
    <w:p w14:paraId="48E14E80" w14:textId="77777777" w:rsidR="001C3508" w:rsidRDefault="001C3508" w:rsidP="00670B8F">
      <w:pPr>
        <w:pStyle w:val="Lijstalinea"/>
        <w:numPr>
          <w:ilvl w:val="1"/>
          <w:numId w:val="2"/>
        </w:numPr>
        <w:spacing w:line="360" w:lineRule="auto"/>
        <w:rPr>
          <w:rFonts w:ascii="Verdana" w:hAnsi="Verdana"/>
          <w:sz w:val="22"/>
          <w:szCs w:val="22"/>
        </w:rPr>
      </w:pPr>
      <w:r w:rsidRPr="009E21A4">
        <w:rPr>
          <w:rFonts w:ascii="Verdana" w:hAnsi="Verdana"/>
          <w:sz w:val="22"/>
          <w:szCs w:val="22"/>
        </w:rPr>
        <w:t xml:space="preserve">Sofie heeft voor de derde keer deze week al grote ruzie gemaakt met andere kinderen van haar leefgroep. Ze wordt nu gestraft: ze moet twee dagen in de isoleercel blijven zitten. Haar eten en drinken krijgt ze in een aparte kamer, weg van de rest. Er is geen speelgoed of andere dingen in de kamer. </w:t>
      </w:r>
    </w:p>
    <w:p w14:paraId="068D5401" w14:textId="77777777" w:rsidR="00670B8F" w:rsidRDefault="00670B8F" w:rsidP="00670B8F">
      <w:pPr>
        <w:pStyle w:val="Lijstalinea"/>
        <w:spacing w:line="360" w:lineRule="auto"/>
        <w:ind w:left="1440"/>
        <w:rPr>
          <w:rFonts w:ascii="Verdana" w:hAnsi="Verdana"/>
          <w:sz w:val="22"/>
          <w:szCs w:val="22"/>
        </w:rPr>
      </w:pPr>
    </w:p>
    <w:p w14:paraId="76DC531F" w14:textId="77777777" w:rsidR="001C3508" w:rsidRPr="00670B8F" w:rsidRDefault="009E21A4" w:rsidP="00670B8F">
      <w:pPr>
        <w:pStyle w:val="Lijstalinea"/>
        <w:numPr>
          <w:ilvl w:val="0"/>
          <w:numId w:val="6"/>
        </w:numPr>
        <w:spacing w:line="360" w:lineRule="auto"/>
        <w:rPr>
          <w:rFonts w:ascii="Verdana" w:hAnsi="Verdana"/>
          <w:sz w:val="22"/>
          <w:szCs w:val="22"/>
        </w:rPr>
      </w:pPr>
      <w:r w:rsidRPr="00670B8F">
        <w:rPr>
          <w:rFonts w:ascii="Verdana" w:hAnsi="Verdana"/>
          <w:sz w:val="22"/>
          <w:szCs w:val="22"/>
        </w:rPr>
        <w:t xml:space="preserve">Recht op voeding, kleding en wonen: </w:t>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p>
    <w:p w14:paraId="7D6DC544" w14:textId="77777777" w:rsidR="00670B8F" w:rsidRDefault="00670B8F" w:rsidP="00670B8F">
      <w:pPr>
        <w:pStyle w:val="Lijstalinea"/>
        <w:spacing w:line="360" w:lineRule="auto"/>
        <w:ind w:left="2160"/>
        <w:rPr>
          <w:rFonts w:ascii="Verdana" w:hAnsi="Verdana"/>
          <w:sz w:val="22"/>
          <w:szCs w:val="22"/>
        </w:rPr>
      </w:pPr>
    </w:p>
    <w:p w14:paraId="7735CF64" w14:textId="77777777" w:rsidR="00670B8F" w:rsidRDefault="00670B8F" w:rsidP="00670B8F">
      <w:pPr>
        <w:pStyle w:val="Lijstalinea"/>
        <w:spacing w:line="360" w:lineRule="auto"/>
        <w:ind w:left="2160"/>
        <w:rPr>
          <w:rFonts w:ascii="Verdana" w:hAnsi="Verdana"/>
          <w:sz w:val="22"/>
          <w:szCs w:val="22"/>
        </w:rPr>
      </w:pPr>
    </w:p>
    <w:p w14:paraId="66621BBF" w14:textId="77777777" w:rsidR="009E21A4" w:rsidRPr="00670B8F" w:rsidRDefault="009E21A4" w:rsidP="00670B8F">
      <w:pPr>
        <w:pStyle w:val="Lijstalinea"/>
        <w:numPr>
          <w:ilvl w:val="0"/>
          <w:numId w:val="6"/>
        </w:numPr>
        <w:spacing w:line="360" w:lineRule="auto"/>
        <w:rPr>
          <w:rFonts w:ascii="Verdana" w:hAnsi="Verdana"/>
          <w:sz w:val="22"/>
          <w:szCs w:val="22"/>
        </w:rPr>
      </w:pPr>
      <w:r w:rsidRPr="00670B8F">
        <w:rPr>
          <w:rFonts w:ascii="Verdana" w:hAnsi="Verdana"/>
          <w:sz w:val="22"/>
          <w:szCs w:val="22"/>
        </w:rPr>
        <w:t xml:space="preserve">Recht op een eigen mening: </w:t>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p>
    <w:p w14:paraId="5CCF684B" w14:textId="77777777" w:rsidR="00670B8F" w:rsidRPr="00670B8F" w:rsidRDefault="00670B8F" w:rsidP="00670B8F">
      <w:pPr>
        <w:spacing w:line="360" w:lineRule="auto"/>
        <w:rPr>
          <w:rFonts w:ascii="Verdana" w:hAnsi="Verdana"/>
          <w:sz w:val="22"/>
          <w:szCs w:val="22"/>
        </w:rPr>
      </w:pPr>
    </w:p>
    <w:p w14:paraId="1BE0F365" w14:textId="77777777" w:rsidR="00670B8F" w:rsidRDefault="00670B8F" w:rsidP="00670B8F">
      <w:pPr>
        <w:pStyle w:val="Lijstalinea"/>
        <w:spacing w:line="360" w:lineRule="auto"/>
        <w:ind w:left="2160"/>
        <w:rPr>
          <w:rFonts w:ascii="Verdana" w:hAnsi="Verdana"/>
          <w:sz w:val="22"/>
          <w:szCs w:val="22"/>
        </w:rPr>
      </w:pPr>
    </w:p>
    <w:p w14:paraId="1FE61D9E" w14:textId="77777777" w:rsidR="009E21A4" w:rsidRPr="00670B8F" w:rsidRDefault="009E21A4" w:rsidP="00670B8F">
      <w:pPr>
        <w:pStyle w:val="Lijstalinea"/>
        <w:numPr>
          <w:ilvl w:val="0"/>
          <w:numId w:val="6"/>
        </w:numPr>
        <w:spacing w:line="360" w:lineRule="auto"/>
        <w:rPr>
          <w:rFonts w:ascii="Verdana" w:hAnsi="Verdana"/>
          <w:sz w:val="22"/>
          <w:szCs w:val="22"/>
        </w:rPr>
      </w:pPr>
      <w:r w:rsidRPr="00670B8F">
        <w:rPr>
          <w:rFonts w:ascii="Verdana" w:hAnsi="Verdana"/>
          <w:sz w:val="22"/>
          <w:szCs w:val="22"/>
        </w:rPr>
        <w:t xml:space="preserve">Recht op samenkomen: </w:t>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r w:rsidR="00670B8F">
        <w:rPr>
          <w:rFonts w:ascii="Verdana" w:hAnsi="Verdana"/>
          <w:sz w:val="22"/>
          <w:szCs w:val="22"/>
          <w:u w:val="single"/>
        </w:rPr>
        <w:tab/>
      </w:r>
    </w:p>
    <w:p w14:paraId="5A0B0B84" w14:textId="77777777" w:rsidR="001C3508" w:rsidRPr="009E21A4" w:rsidRDefault="001C3508" w:rsidP="00670B8F">
      <w:pPr>
        <w:pStyle w:val="Lijstalinea"/>
        <w:spacing w:line="360" w:lineRule="auto"/>
        <w:ind w:left="1440"/>
        <w:rPr>
          <w:rFonts w:ascii="Verdana" w:hAnsi="Verdana"/>
          <w:sz w:val="22"/>
          <w:szCs w:val="22"/>
        </w:rPr>
      </w:pPr>
    </w:p>
    <w:p w14:paraId="74C5ADFA" w14:textId="77777777" w:rsidR="00670B8F" w:rsidRPr="00670B8F" w:rsidRDefault="00670B8F" w:rsidP="00670B8F">
      <w:pPr>
        <w:spacing w:line="360" w:lineRule="auto"/>
        <w:rPr>
          <w:rFonts w:ascii="Verdana" w:hAnsi="Verdana"/>
          <w:i/>
          <w:sz w:val="22"/>
          <w:szCs w:val="22"/>
        </w:rPr>
      </w:pPr>
      <w:r>
        <w:rPr>
          <w:rFonts w:ascii="Verdana" w:hAnsi="Verdana"/>
          <w:i/>
          <w:sz w:val="22"/>
          <w:szCs w:val="22"/>
        </w:rPr>
        <w:t>Quotering: …/3</w:t>
      </w:r>
    </w:p>
    <w:p w14:paraId="5EB046A8" w14:textId="77777777" w:rsidR="001C3508" w:rsidRDefault="001C3508" w:rsidP="00670B8F">
      <w:pPr>
        <w:spacing w:line="360" w:lineRule="auto"/>
        <w:rPr>
          <w:rFonts w:ascii="Verdana" w:hAnsi="Verdana"/>
          <w:sz w:val="22"/>
          <w:szCs w:val="22"/>
        </w:rPr>
      </w:pPr>
    </w:p>
    <w:p w14:paraId="2B93782B" w14:textId="77777777" w:rsidR="00670B8F" w:rsidRPr="009E21A4" w:rsidRDefault="00670B8F" w:rsidP="00670B8F">
      <w:pPr>
        <w:spacing w:line="360" w:lineRule="auto"/>
        <w:rPr>
          <w:rFonts w:ascii="Verdana" w:hAnsi="Verdana"/>
          <w:sz w:val="22"/>
          <w:szCs w:val="22"/>
        </w:rPr>
      </w:pPr>
    </w:p>
    <w:p w14:paraId="5375DAFE" w14:textId="77777777" w:rsidR="009E21A4" w:rsidRPr="00286B67" w:rsidRDefault="009E21A4" w:rsidP="00670B8F">
      <w:pPr>
        <w:pStyle w:val="Lijstalinea"/>
        <w:numPr>
          <w:ilvl w:val="0"/>
          <w:numId w:val="2"/>
        </w:numPr>
        <w:spacing w:line="360" w:lineRule="auto"/>
        <w:rPr>
          <w:rFonts w:ascii="Verdana" w:hAnsi="Verdana"/>
          <w:color w:val="0000FF"/>
          <w:sz w:val="22"/>
          <w:szCs w:val="22"/>
        </w:rPr>
      </w:pPr>
      <w:r w:rsidRPr="00286B67">
        <w:rPr>
          <w:rFonts w:ascii="Verdana" w:hAnsi="Verdana"/>
          <w:color w:val="0000FF"/>
          <w:sz w:val="22"/>
          <w:szCs w:val="22"/>
        </w:rPr>
        <w:t>Welke van alle kinderrechten vind jij zelf het belangrijkste kinderrecht in jouw werk als opvoeder en waarom? Hoe ga je dat recht respecteren?</w:t>
      </w:r>
    </w:p>
    <w:p w14:paraId="6B5F2627" w14:textId="77777777" w:rsidR="00670B8F" w:rsidRPr="00286B67" w:rsidRDefault="00670B8F" w:rsidP="00670B8F">
      <w:pPr>
        <w:pStyle w:val="Lijstalinea"/>
        <w:spacing w:line="360" w:lineRule="auto"/>
        <w:rPr>
          <w:rFonts w:ascii="Verdana" w:hAnsi="Verdana"/>
          <w:color w:val="0000FF"/>
          <w:sz w:val="22"/>
          <w:szCs w:val="22"/>
        </w:rPr>
      </w:pPr>
    </w:p>
    <w:p w14:paraId="3C4784E1" w14:textId="77777777" w:rsidR="009E21A4" w:rsidRPr="00286B67" w:rsidRDefault="009E21A4" w:rsidP="00670B8F">
      <w:pPr>
        <w:pStyle w:val="Lijstalinea"/>
        <w:numPr>
          <w:ilvl w:val="1"/>
          <w:numId w:val="2"/>
        </w:numPr>
        <w:spacing w:line="360" w:lineRule="auto"/>
        <w:rPr>
          <w:rFonts w:ascii="Verdana" w:hAnsi="Verdana"/>
          <w:color w:val="0000FF"/>
          <w:sz w:val="22"/>
          <w:szCs w:val="22"/>
        </w:rPr>
      </w:pPr>
      <w:r w:rsidRPr="00286B67">
        <w:rPr>
          <w:rFonts w:ascii="Verdana" w:hAnsi="Verdana"/>
          <w:color w:val="0000FF"/>
          <w:sz w:val="22"/>
          <w:szCs w:val="22"/>
        </w:rPr>
        <w:t xml:space="preserve">Welk kinderrecht? </w:t>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00670B8F" w:rsidRPr="00286B67">
        <w:rPr>
          <w:rFonts w:ascii="Verdana" w:hAnsi="Verdana"/>
          <w:color w:val="0000FF"/>
          <w:sz w:val="22"/>
          <w:szCs w:val="22"/>
          <w:u w:val="single"/>
        </w:rPr>
        <w:tab/>
      </w:r>
    </w:p>
    <w:p w14:paraId="1EC175FF" w14:textId="77777777" w:rsidR="00670B8F" w:rsidRPr="00286B67" w:rsidRDefault="00670B8F" w:rsidP="00670B8F">
      <w:pPr>
        <w:pStyle w:val="Lijstalinea"/>
        <w:spacing w:line="360" w:lineRule="auto"/>
        <w:ind w:left="1440"/>
        <w:rPr>
          <w:rFonts w:ascii="Verdana" w:hAnsi="Verdana"/>
          <w:color w:val="0000FF"/>
          <w:sz w:val="22"/>
          <w:szCs w:val="22"/>
        </w:rPr>
      </w:pPr>
    </w:p>
    <w:p w14:paraId="7ED86B55" w14:textId="77777777" w:rsidR="009E21A4" w:rsidRPr="00286B67" w:rsidRDefault="009E21A4" w:rsidP="00670B8F">
      <w:pPr>
        <w:pStyle w:val="Lijstalinea"/>
        <w:numPr>
          <w:ilvl w:val="1"/>
          <w:numId w:val="2"/>
        </w:numPr>
        <w:spacing w:line="360" w:lineRule="auto"/>
        <w:rPr>
          <w:rFonts w:ascii="Verdana" w:hAnsi="Verdana"/>
          <w:color w:val="0000FF"/>
          <w:sz w:val="22"/>
          <w:szCs w:val="22"/>
        </w:rPr>
      </w:pPr>
      <w:r w:rsidRPr="00286B67">
        <w:rPr>
          <w:rFonts w:ascii="Verdana" w:hAnsi="Verdana"/>
          <w:color w:val="0000FF"/>
          <w:sz w:val="22"/>
          <w:szCs w:val="22"/>
        </w:rPr>
        <w:t xml:space="preserve">Waarom? </w:t>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4F9AA8D2" w14:textId="77777777" w:rsidR="009E21A4" w:rsidRPr="00286B67" w:rsidRDefault="009E21A4" w:rsidP="00670B8F">
      <w:pPr>
        <w:pStyle w:val="Lijstalinea"/>
        <w:spacing w:line="360" w:lineRule="auto"/>
        <w:ind w:left="1440"/>
        <w:rPr>
          <w:rFonts w:ascii="Verdana" w:hAnsi="Verdana"/>
          <w:color w:val="0000FF"/>
          <w:sz w:val="22"/>
          <w:szCs w:val="22"/>
        </w:rPr>
      </w:pPr>
    </w:p>
    <w:p w14:paraId="7B4B4D63" w14:textId="77777777" w:rsidR="00670B8F" w:rsidRPr="00286B67" w:rsidRDefault="00670B8F" w:rsidP="00670B8F">
      <w:pPr>
        <w:pStyle w:val="Lijstalinea"/>
        <w:spacing w:line="360" w:lineRule="auto"/>
        <w:ind w:left="1440"/>
        <w:rPr>
          <w:rFonts w:ascii="Verdana" w:hAnsi="Verdana"/>
          <w:color w:val="0000FF"/>
          <w:sz w:val="22"/>
          <w:szCs w:val="22"/>
        </w:rPr>
      </w:pPr>
    </w:p>
    <w:p w14:paraId="12E4CBA6" w14:textId="77777777" w:rsidR="009E21A4" w:rsidRPr="00286B67" w:rsidRDefault="009E21A4" w:rsidP="00670B8F">
      <w:pPr>
        <w:pStyle w:val="Lijstalinea"/>
        <w:numPr>
          <w:ilvl w:val="1"/>
          <w:numId w:val="2"/>
        </w:numPr>
        <w:spacing w:line="360" w:lineRule="auto"/>
        <w:rPr>
          <w:rFonts w:ascii="Verdana" w:hAnsi="Verdana"/>
          <w:color w:val="0000FF"/>
          <w:sz w:val="22"/>
          <w:szCs w:val="22"/>
        </w:rPr>
      </w:pPr>
      <w:r w:rsidRPr="00286B67">
        <w:rPr>
          <w:rFonts w:ascii="Verdana" w:hAnsi="Verdana"/>
          <w:color w:val="0000FF"/>
          <w:sz w:val="22"/>
          <w:szCs w:val="22"/>
        </w:rPr>
        <w:t>Geef drie voorbeelden van hoe jij dat kinderrecht kan respecteren</w:t>
      </w:r>
    </w:p>
    <w:p w14:paraId="6E655C5E" w14:textId="77777777" w:rsidR="009E21A4" w:rsidRPr="00286B67" w:rsidRDefault="009E21A4" w:rsidP="00670B8F">
      <w:pPr>
        <w:pStyle w:val="Lijstalinea"/>
        <w:spacing w:line="360" w:lineRule="auto"/>
        <w:ind w:left="2124"/>
        <w:rPr>
          <w:rFonts w:ascii="Verdana" w:hAnsi="Verdana"/>
          <w:color w:val="0000FF"/>
          <w:sz w:val="22"/>
          <w:szCs w:val="22"/>
          <w:u w:val="single"/>
        </w:rPr>
      </w:pPr>
      <w:r w:rsidRPr="00286B67">
        <w:rPr>
          <w:rFonts w:ascii="Verdana" w:hAnsi="Verdana"/>
          <w:color w:val="0000FF"/>
          <w:sz w:val="22"/>
          <w:szCs w:val="22"/>
        </w:rPr>
        <w:t xml:space="preserve">1. </w:t>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419583C6" w14:textId="77777777" w:rsidR="009E21A4" w:rsidRPr="00286B67" w:rsidRDefault="009E21A4" w:rsidP="00670B8F">
      <w:pPr>
        <w:pStyle w:val="Lijstalinea"/>
        <w:spacing w:line="360" w:lineRule="auto"/>
        <w:ind w:left="2124"/>
        <w:rPr>
          <w:rFonts w:ascii="Verdana" w:hAnsi="Verdana"/>
          <w:color w:val="0000FF"/>
          <w:sz w:val="22"/>
          <w:szCs w:val="22"/>
          <w:u w:val="single"/>
        </w:rPr>
      </w:pP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1FED2610" w14:textId="77777777" w:rsidR="009E21A4" w:rsidRPr="00286B67" w:rsidRDefault="009E21A4" w:rsidP="00670B8F">
      <w:pPr>
        <w:pStyle w:val="Lijstalinea"/>
        <w:spacing w:line="360" w:lineRule="auto"/>
        <w:ind w:left="2124"/>
        <w:rPr>
          <w:rFonts w:ascii="Verdana" w:hAnsi="Verdana"/>
          <w:color w:val="0000FF"/>
          <w:sz w:val="22"/>
          <w:szCs w:val="22"/>
          <w:u w:val="single"/>
        </w:rPr>
      </w:pPr>
    </w:p>
    <w:p w14:paraId="67D9F333" w14:textId="77777777" w:rsidR="009E21A4" w:rsidRPr="00286B67" w:rsidRDefault="009E21A4" w:rsidP="00670B8F">
      <w:pPr>
        <w:pStyle w:val="Lijstalinea"/>
        <w:spacing w:line="360" w:lineRule="auto"/>
        <w:ind w:left="2124"/>
        <w:rPr>
          <w:rFonts w:ascii="Verdana" w:hAnsi="Verdana"/>
          <w:color w:val="0000FF"/>
          <w:sz w:val="22"/>
          <w:szCs w:val="22"/>
          <w:u w:val="single"/>
        </w:rPr>
      </w:pPr>
      <w:r w:rsidRPr="00286B67">
        <w:rPr>
          <w:rFonts w:ascii="Verdana" w:hAnsi="Verdana"/>
          <w:color w:val="0000FF"/>
          <w:sz w:val="22"/>
          <w:szCs w:val="22"/>
        </w:rPr>
        <w:t xml:space="preserve">2. </w:t>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2F53DEFE" w14:textId="77777777" w:rsidR="009E21A4" w:rsidRPr="00286B67" w:rsidRDefault="009E21A4" w:rsidP="00670B8F">
      <w:pPr>
        <w:pStyle w:val="Lijstalinea"/>
        <w:spacing w:line="360" w:lineRule="auto"/>
        <w:ind w:left="2124"/>
        <w:rPr>
          <w:rFonts w:ascii="Verdana" w:hAnsi="Verdana"/>
          <w:color w:val="0000FF"/>
          <w:sz w:val="22"/>
          <w:szCs w:val="22"/>
          <w:u w:val="single"/>
        </w:rPr>
      </w:pP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3F9E8C97" w14:textId="77777777" w:rsidR="009E21A4" w:rsidRPr="00286B67" w:rsidRDefault="009E21A4" w:rsidP="00670B8F">
      <w:pPr>
        <w:pStyle w:val="Lijstalinea"/>
        <w:spacing w:line="360" w:lineRule="auto"/>
        <w:ind w:left="2124"/>
        <w:rPr>
          <w:rFonts w:ascii="Verdana" w:hAnsi="Verdana"/>
          <w:color w:val="0000FF"/>
          <w:sz w:val="22"/>
          <w:szCs w:val="22"/>
        </w:rPr>
      </w:pPr>
    </w:p>
    <w:p w14:paraId="40846049" w14:textId="77777777" w:rsidR="009E21A4" w:rsidRPr="00286B67" w:rsidRDefault="009E21A4" w:rsidP="00670B8F">
      <w:pPr>
        <w:pStyle w:val="Lijstalinea"/>
        <w:spacing w:line="360" w:lineRule="auto"/>
        <w:ind w:left="2124"/>
        <w:rPr>
          <w:rFonts w:ascii="Verdana" w:hAnsi="Verdana"/>
          <w:color w:val="0000FF"/>
          <w:sz w:val="22"/>
          <w:szCs w:val="22"/>
          <w:u w:val="single"/>
        </w:rPr>
      </w:pPr>
      <w:r w:rsidRPr="00286B67">
        <w:rPr>
          <w:rFonts w:ascii="Verdana" w:hAnsi="Verdana"/>
          <w:color w:val="0000FF"/>
          <w:sz w:val="22"/>
          <w:szCs w:val="22"/>
        </w:rPr>
        <w:t xml:space="preserve">3. </w:t>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316EABC9" w14:textId="77777777" w:rsidR="009E21A4" w:rsidRPr="00286B67" w:rsidRDefault="009E21A4" w:rsidP="00670B8F">
      <w:pPr>
        <w:pStyle w:val="Lijstalinea"/>
        <w:spacing w:line="360" w:lineRule="auto"/>
        <w:ind w:left="2124"/>
        <w:rPr>
          <w:rFonts w:ascii="Verdana" w:hAnsi="Verdana"/>
          <w:color w:val="0000FF"/>
          <w:sz w:val="22"/>
          <w:szCs w:val="22"/>
          <w:u w:val="single"/>
        </w:rPr>
      </w:pP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r w:rsidRPr="00286B67">
        <w:rPr>
          <w:rFonts w:ascii="Verdana" w:hAnsi="Verdana"/>
          <w:color w:val="0000FF"/>
          <w:sz w:val="22"/>
          <w:szCs w:val="22"/>
          <w:u w:val="single"/>
        </w:rPr>
        <w:tab/>
      </w:r>
    </w:p>
    <w:p w14:paraId="7DC0FAA2" w14:textId="77777777" w:rsidR="009E21A4" w:rsidRPr="00286B67" w:rsidRDefault="009E21A4" w:rsidP="00670B8F">
      <w:pPr>
        <w:pStyle w:val="Lijstalinea"/>
        <w:spacing w:line="360" w:lineRule="auto"/>
        <w:ind w:left="2124"/>
        <w:rPr>
          <w:rFonts w:ascii="Verdana" w:hAnsi="Verdana"/>
          <w:color w:val="0000FF"/>
          <w:sz w:val="22"/>
          <w:szCs w:val="22"/>
        </w:rPr>
      </w:pPr>
    </w:p>
    <w:p w14:paraId="6F5C1707" w14:textId="77777777" w:rsidR="00670B8F" w:rsidRPr="00286B67" w:rsidRDefault="00670B8F" w:rsidP="00670B8F">
      <w:pPr>
        <w:spacing w:line="360" w:lineRule="auto"/>
        <w:rPr>
          <w:rFonts w:ascii="Verdana" w:hAnsi="Verdana"/>
          <w:i/>
          <w:color w:val="0000FF"/>
          <w:sz w:val="22"/>
          <w:szCs w:val="22"/>
        </w:rPr>
      </w:pPr>
      <w:r w:rsidRPr="00286B67">
        <w:rPr>
          <w:rFonts w:ascii="Verdana" w:hAnsi="Verdana"/>
          <w:i/>
          <w:color w:val="0000FF"/>
          <w:sz w:val="22"/>
          <w:szCs w:val="22"/>
        </w:rPr>
        <w:t>Quotering: …/ 4</w:t>
      </w:r>
    </w:p>
    <w:p w14:paraId="3AEC6340" w14:textId="77777777" w:rsidR="009E21A4" w:rsidRDefault="009E21A4" w:rsidP="00670B8F">
      <w:pPr>
        <w:spacing w:line="360" w:lineRule="auto"/>
        <w:rPr>
          <w:rFonts w:ascii="Verdana" w:hAnsi="Verdana"/>
          <w:sz w:val="22"/>
          <w:szCs w:val="22"/>
        </w:rPr>
      </w:pPr>
    </w:p>
    <w:p w14:paraId="19A863E5" w14:textId="77777777" w:rsidR="00286B67" w:rsidRDefault="00286B67" w:rsidP="00670B8F">
      <w:pPr>
        <w:spacing w:line="360" w:lineRule="auto"/>
        <w:rPr>
          <w:rFonts w:ascii="Verdana" w:hAnsi="Verdana"/>
          <w:b/>
          <w:i/>
          <w:sz w:val="22"/>
          <w:szCs w:val="22"/>
        </w:rPr>
      </w:pPr>
    </w:p>
    <w:p w14:paraId="6C0D1344" w14:textId="77777777" w:rsidR="00286B67" w:rsidRPr="00286B67" w:rsidRDefault="00286B67" w:rsidP="00670B8F">
      <w:pPr>
        <w:spacing w:line="360" w:lineRule="auto"/>
        <w:rPr>
          <w:rFonts w:ascii="Verdana" w:hAnsi="Verdana"/>
          <w:b/>
          <w:i/>
          <w:sz w:val="22"/>
          <w:szCs w:val="22"/>
        </w:rPr>
      </w:pPr>
      <w:r>
        <w:rPr>
          <w:rFonts w:ascii="Verdana" w:hAnsi="Verdana"/>
          <w:b/>
          <w:i/>
          <w:sz w:val="22"/>
          <w:szCs w:val="22"/>
        </w:rPr>
        <w:t xml:space="preserve">TOTAAL QUOTERING: …. / 18 </w:t>
      </w:r>
    </w:p>
    <w:p w14:paraId="4CA9180E" w14:textId="77777777" w:rsidR="00670B8F" w:rsidRDefault="00670B8F" w:rsidP="00670B8F">
      <w:pPr>
        <w:spacing w:line="360" w:lineRule="auto"/>
        <w:rPr>
          <w:rFonts w:ascii="Verdana" w:hAnsi="Verdana"/>
          <w:b/>
          <w:sz w:val="22"/>
          <w:szCs w:val="22"/>
        </w:rPr>
      </w:pPr>
    </w:p>
    <w:p w14:paraId="0E0CB0C6" w14:textId="77777777" w:rsidR="007A483C" w:rsidRPr="00286B67" w:rsidRDefault="007A483C" w:rsidP="00286B67">
      <w:pPr>
        <w:pStyle w:val="Lijstalinea"/>
        <w:pBdr>
          <w:top w:val="single" w:sz="4" w:space="1" w:color="auto"/>
          <w:left w:val="single" w:sz="4" w:space="4" w:color="auto"/>
          <w:bottom w:val="single" w:sz="4" w:space="1" w:color="auto"/>
          <w:right w:val="single" w:sz="4" w:space="4" w:color="auto"/>
        </w:pBdr>
        <w:spacing w:line="360" w:lineRule="auto"/>
        <w:ind w:left="0" w:right="-357"/>
        <w:rPr>
          <w:rFonts w:ascii="Verdana" w:hAnsi="Verdana"/>
          <w:sz w:val="22"/>
          <w:szCs w:val="22"/>
        </w:rPr>
        <w:sectPr w:rsidR="007A483C" w:rsidRPr="00286B67" w:rsidSect="00286B67">
          <w:type w:val="continuous"/>
          <w:pgSz w:w="11900" w:h="16840"/>
          <w:pgMar w:top="1417" w:right="1417" w:bottom="1417" w:left="1417" w:header="708" w:footer="708" w:gutter="0"/>
          <w:cols w:space="708"/>
          <w:docGrid w:linePitch="360"/>
        </w:sectPr>
      </w:pPr>
    </w:p>
    <w:p w14:paraId="17E64DAF" w14:textId="77777777" w:rsidR="00286B67" w:rsidRDefault="00286B67" w:rsidP="00286B67">
      <w:pPr>
        <w:pStyle w:val="Lijstalinea"/>
        <w:pBdr>
          <w:top w:val="single" w:sz="4" w:space="1" w:color="auto"/>
          <w:left w:val="single" w:sz="4" w:space="4" w:color="auto"/>
          <w:bottom w:val="single" w:sz="4" w:space="1" w:color="auto"/>
          <w:right w:val="single" w:sz="4" w:space="4" w:color="auto"/>
        </w:pBdr>
        <w:spacing w:line="360" w:lineRule="auto"/>
        <w:ind w:left="0" w:right="-357"/>
        <w:rPr>
          <w:rFonts w:ascii="Verdana" w:hAnsi="Verdana"/>
          <w:sz w:val="22"/>
          <w:szCs w:val="22"/>
        </w:rPr>
      </w:pPr>
      <w:r>
        <w:rPr>
          <w:rFonts w:ascii="Verdana" w:hAnsi="Verdana"/>
          <w:sz w:val="22"/>
          <w:szCs w:val="22"/>
        </w:rPr>
        <w:t>Extra informatie: alle kinderrechten</w:t>
      </w:r>
      <w:r>
        <w:rPr>
          <w:rFonts w:ascii="Verdana" w:hAnsi="Verdana"/>
          <w:sz w:val="22"/>
          <w:szCs w:val="22"/>
        </w:rPr>
        <w:br/>
      </w:r>
    </w:p>
    <w:p w14:paraId="793EFD6D"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onderwijs</w:t>
      </w:r>
    </w:p>
    <w:p w14:paraId="008D2A0D"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spel</w:t>
      </w:r>
    </w:p>
    <w:p w14:paraId="4292D41E"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een naam</w:t>
      </w:r>
    </w:p>
    <w:p w14:paraId="15E060DD"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zorg en liefde</w:t>
      </w:r>
    </w:p>
    <w:p w14:paraId="5BF0B4AF"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 xml:space="preserve">Recht op voeding, kleding en </w:t>
      </w:r>
      <w:r w:rsidRPr="00286B67">
        <w:rPr>
          <w:rFonts w:ascii="Verdana" w:hAnsi="Verdana"/>
          <w:sz w:val="22"/>
          <w:szCs w:val="22"/>
        </w:rPr>
        <w:br/>
        <w:t xml:space="preserve">         wonen</w:t>
      </w:r>
    </w:p>
    <w:p w14:paraId="3C507278"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informatie</w:t>
      </w:r>
    </w:p>
    <w:p w14:paraId="754437B6"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een eigen mening</w:t>
      </w:r>
    </w:p>
    <w:p w14:paraId="551A4451"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right="-357" w:hanging="720"/>
        <w:rPr>
          <w:rFonts w:ascii="Verdana" w:hAnsi="Verdana"/>
          <w:sz w:val="22"/>
          <w:szCs w:val="22"/>
        </w:rPr>
      </w:pPr>
      <w:r w:rsidRPr="00286B67">
        <w:rPr>
          <w:rFonts w:ascii="Verdana" w:hAnsi="Verdana"/>
          <w:sz w:val="22"/>
          <w:szCs w:val="22"/>
        </w:rPr>
        <w:t>Recht op verzorging</w:t>
      </w:r>
    </w:p>
    <w:p w14:paraId="6BBBB35C"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Iedereen is gelijk</w:t>
      </w:r>
    </w:p>
    <w:p w14:paraId="1ADCCBC2"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samenkomen</w:t>
      </w:r>
    </w:p>
    <w:p w14:paraId="2381845B"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Recht op bescherming</w:t>
      </w:r>
    </w:p>
    <w:p w14:paraId="3ABF5759" w14:textId="77777777" w:rsidR="009E21A4"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Geen kinderen in de cel</w:t>
      </w:r>
    </w:p>
    <w:p w14:paraId="5986C553" w14:textId="77777777" w:rsidR="00286B67" w:rsidRPr="00286B67" w:rsidRDefault="009E21A4" w:rsidP="00286B67">
      <w:pPr>
        <w:pStyle w:val="Lijstalinea"/>
        <w:numPr>
          <w:ilvl w:val="0"/>
          <w:numId w:val="3"/>
        </w:numPr>
        <w:pBdr>
          <w:top w:val="single" w:sz="4" w:space="1" w:color="auto"/>
          <w:left w:val="single" w:sz="4" w:space="4" w:color="auto"/>
          <w:bottom w:val="single" w:sz="4" w:space="1" w:color="auto"/>
          <w:right w:val="single" w:sz="4" w:space="4" w:color="auto"/>
        </w:pBdr>
        <w:spacing w:line="360" w:lineRule="auto"/>
        <w:ind w:left="0" w:right="-357" w:firstLine="0"/>
        <w:rPr>
          <w:rFonts w:ascii="Verdana" w:hAnsi="Verdana"/>
          <w:sz w:val="22"/>
          <w:szCs w:val="22"/>
        </w:rPr>
      </w:pPr>
      <w:r w:rsidRPr="00286B67">
        <w:rPr>
          <w:rFonts w:ascii="Verdana" w:hAnsi="Verdana"/>
          <w:sz w:val="22"/>
          <w:szCs w:val="22"/>
        </w:rPr>
        <w:t xml:space="preserve">Geen kinderen in de </w:t>
      </w:r>
      <w:r w:rsidRPr="00286B67">
        <w:rPr>
          <w:rFonts w:ascii="Verdana" w:hAnsi="Verdana"/>
          <w:sz w:val="22"/>
          <w:szCs w:val="22"/>
        </w:rPr>
        <w:br/>
        <w:t xml:space="preserve">          oorlog</w:t>
      </w:r>
    </w:p>
    <w:p w14:paraId="224CF2BF" w14:textId="77777777" w:rsidR="00286B67" w:rsidRDefault="00286B67" w:rsidP="00286B67">
      <w:pPr>
        <w:rPr>
          <w:rFonts w:ascii="Verdana" w:hAnsi="Verdana"/>
          <w:sz w:val="22"/>
          <w:szCs w:val="22"/>
        </w:rPr>
      </w:pPr>
    </w:p>
    <w:p w14:paraId="7D094AF2" w14:textId="77777777" w:rsidR="00286B67" w:rsidRDefault="00286B67" w:rsidP="00286B67">
      <w:pPr>
        <w:rPr>
          <w:rFonts w:ascii="Verdana" w:hAnsi="Verdana"/>
          <w:sz w:val="22"/>
          <w:szCs w:val="22"/>
        </w:rPr>
      </w:pPr>
    </w:p>
    <w:p w14:paraId="688D23A4" w14:textId="77777777" w:rsidR="00286B67" w:rsidRPr="00286B67" w:rsidRDefault="00286B67" w:rsidP="00286B67">
      <w:pPr>
        <w:rPr>
          <w:rFonts w:ascii="Verdana" w:hAnsi="Verdana"/>
          <w:sz w:val="22"/>
          <w:szCs w:val="22"/>
        </w:rPr>
      </w:pPr>
    </w:p>
    <w:p w14:paraId="099D42FE" w14:textId="77777777" w:rsidR="00286B67" w:rsidRPr="009E21A4" w:rsidRDefault="00286B67" w:rsidP="00286B67">
      <w:pPr>
        <w:pStyle w:val="Koptekst"/>
        <w:tabs>
          <w:tab w:val="clear" w:pos="4320"/>
          <w:tab w:val="clear" w:pos="8640"/>
        </w:tabs>
        <w:spacing w:before="120" w:line="276" w:lineRule="auto"/>
        <w:rPr>
          <w:rFonts w:ascii="Verdana" w:hAnsi="Verdana"/>
          <w:b/>
          <w:i/>
          <w:sz w:val="22"/>
          <w:szCs w:val="22"/>
          <w:lang w:val="en-US"/>
        </w:rPr>
      </w:pPr>
      <w:r w:rsidRPr="009E21A4">
        <w:rPr>
          <w:rFonts w:ascii="Verdana" w:hAnsi="Verdana"/>
          <w:b/>
          <w:i/>
          <w:sz w:val="22"/>
          <w:szCs w:val="22"/>
          <w:lang w:val="en-US"/>
        </w:rPr>
        <w:t>DOELSTELLINGEN TIJDENS DE LES</w:t>
      </w:r>
    </w:p>
    <w:p w14:paraId="711FB9C6" w14:textId="77777777" w:rsidR="00286B67" w:rsidRPr="009E21A4" w:rsidRDefault="00286B67" w:rsidP="00286B67">
      <w:pPr>
        <w:pStyle w:val="Koptekst"/>
        <w:numPr>
          <w:ilvl w:val="0"/>
          <w:numId w:val="1"/>
        </w:numPr>
        <w:tabs>
          <w:tab w:val="clear" w:pos="4320"/>
          <w:tab w:val="clear" w:pos="8640"/>
        </w:tabs>
        <w:spacing w:before="120" w:line="276" w:lineRule="auto"/>
        <w:rPr>
          <w:rFonts w:ascii="Verdana" w:hAnsi="Verdana"/>
          <w:i/>
          <w:sz w:val="22"/>
          <w:szCs w:val="22"/>
          <w:lang w:val="en-US"/>
        </w:rPr>
      </w:pPr>
      <w:proofErr w:type="spellStart"/>
      <w:r w:rsidRPr="009E21A4">
        <w:rPr>
          <w:rFonts w:ascii="Verdana" w:hAnsi="Verdana"/>
          <w:i/>
          <w:sz w:val="22"/>
          <w:szCs w:val="22"/>
          <w:lang w:val="en-US"/>
        </w:rPr>
        <w:t>Leerlingen</w:t>
      </w:r>
      <w:proofErr w:type="spellEnd"/>
      <w:r w:rsidRPr="009E21A4">
        <w:rPr>
          <w:rFonts w:ascii="Verdana" w:hAnsi="Verdana"/>
          <w:i/>
          <w:sz w:val="22"/>
          <w:szCs w:val="22"/>
          <w:lang w:val="en-US"/>
        </w:rPr>
        <w:t xml:space="preserve"> </w:t>
      </w:r>
      <w:proofErr w:type="spellStart"/>
      <w:r w:rsidRPr="009E21A4">
        <w:rPr>
          <w:rFonts w:ascii="Verdana" w:hAnsi="Verdana"/>
          <w:i/>
          <w:sz w:val="22"/>
          <w:szCs w:val="22"/>
          <w:lang w:val="en-US"/>
        </w:rPr>
        <w:t>kunnen</w:t>
      </w:r>
      <w:proofErr w:type="spellEnd"/>
      <w:r w:rsidRPr="009E21A4">
        <w:rPr>
          <w:rFonts w:ascii="Verdana" w:hAnsi="Verdana"/>
          <w:i/>
          <w:sz w:val="22"/>
          <w:szCs w:val="22"/>
          <w:lang w:val="en-US"/>
        </w:rPr>
        <w:t xml:space="preserve"> </w:t>
      </w:r>
      <w:proofErr w:type="spellStart"/>
      <w:r w:rsidRPr="009E21A4">
        <w:rPr>
          <w:rFonts w:ascii="Verdana" w:hAnsi="Verdana"/>
          <w:i/>
          <w:sz w:val="22"/>
          <w:szCs w:val="22"/>
          <w:lang w:val="en-US"/>
        </w:rPr>
        <w:t>kinderrechten</w:t>
      </w:r>
      <w:proofErr w:type="spellEnd"/>
      <w:r w:rsidRPr="009E21A4">
        <w:rPr>
          <w:rFonts w:ascii="Verdana" w:hAnsi="Verdana"/>
          <w:i/>
          <w:sz w:val="22"/>
          <w:szCs w:val="22"/>
          <w:lang w:val="en-US"/>
        </w:rPr>
        <w:t xml:space="preserve"> </w:t>
      </w:r>
      <w:proofErr w:type="spellStart"/>
      <w:r w:rsidRPr="009E21A4">
        <w:rPr>
          <w:rFonts w:ascii="Verdana" w:hAnsi="Verdana"/>
          <w:i/>
          <w:sz w:val="22"/>
          <w:szCs w:val="22"/>
          <w:lang w:val="en-US"/>
        </w:rPr>
        <w:t>begrijpen</w:t>
      </w:r>
      <w:proofErr w:type="spellEnd"/>
      <w:r w:rsidRPr="009E21A4">
        <w:rPr>
          <w:rFonts w:ascii="Verdana" w:hAnsi="Verdana"/>
          <w:i/>
          <w:sz w:val="22"/>
          <w:szCs w:val="22"/>
          <w:lang w:val="en-US"/>
        </w:rPr>
        <w:t xml:space="preserve"> en in </w:t>
      </w:r>
      <w:proofErr w:type="spellStart"/>
      <w:r w:rsidRPr="009E21A4">
        <w:rPr>
          <w:rFonts w:ascii="Verdana" w:hAnsi="Verdana"/>
          <w:i/>
          <w:sz w:val="22"/>
          <w:szCs w:val="22"/>
          <w:lang w:val="en-US"/>
        </w:rPr>
        <w:t>eigen</w:t>
      </w:r>
      <w:proofErr w:type="spellEnd"/>
      <w:r w:rsidRPr="009E21A4">
        <w:rPr>
          <w:rFonts w:ascii="Verdana" w:hAnsi="Verdana"/>
          <w:i/>
          <w:sz w:val="22"/>
          <w:szCs w:val="22"/>
          <w:lang w:val="en-US"/>
        </w:rPr>
        <w:t xml:space="preserve"> </w:t>
      </w:r>
      <w:proofErr w:type="spellStart"/>
      <w:r w:rsidRPr="009E21A4">
        <w:rPr>
          <w:rFonts w:ascii="Verdana" w:hAnsi="Verdana"/>
          <w:i/>
          <w:sz w:val="22"/>
          <w:szCs w:val="22"/>
          <w:lang w:val="en-US"/>
        </w:rPr>
        <w:t>woorden</w:t>
      </w:r>
      <w:proofErr w:type="spellEnd"/>
      <w:r w:rsidRPr="009E21A4">
        <w:rPr>
          <w:rFonts w:ascii="Verdana" w:hAnsi="Verdana"/>
          <w:i/>
          <w:sz w:val="22"/>
          <w:szCs w:val="22"/>
          <w:lang w:val="en-US"/>
        </w:rPr>
        <w:t xml:space="preserve"> </w:t>
      </w:r>
      <w:proofErr w:type="spellStart"/>
      <w:r w:rsidRPr="009E21A4">
        <w:rPr>
          <w:rFonts w:ascii="Verdana" w:hAnsi="Verdana"/>
          <w:i/>
          <w:sz w:val="22"/>
          <w:szCs w:val="22"/>
          <w:lang w:val="en-US"/>
        </w:rPr>
        <w:t>verklaren</w:t>
      </w:r>
      <w:proofErr w:type="spellEnd"/>
    </w:p>
    <w:p w14:paraId="6926E746" w14:textId="77777777" w:rsidR="00286B67" w:rsidRPr="009E21A4" w:rsidRDefault="00286B67" w:rsidP="00286B67">
      <w:pPr>
        <w:pStyle w:val="Koptekst"/>
        <w:numPr>
          <w:ilvl w:val="0"/>
          <w:numId w:val="1"/>
        </w:numPr>
        <w:tabs>
          <w:tab w:val="clear" w:pos="4320"/>
          <w:tab w:val="clear" w:pos="8640"/>
        </w:tabs>
        <w:spacing w:before="120" w:line="276" w:lineRule="auto"/>
        <w:rPr>
          <w:rFonts w:ascii="Verdana" w:hAnsi="Verdana"/>
          <w:i/>
          <w:sz w:val="22"/>
          <w:szCs w:val="22"/>
        </w:rPr>
      </w:pPr>
      <w:r w:rsidRPr="009E21A4">
        <w:rPr>
          <w:rFonts w:ascii="Verdana" w:hAnsi="Verdana"/>
          <w:i/>
          <w:sz w:val="22"/>
          <w:szCs w:val="22"/>
        </w:rPr>
        <w:t>Leerlingen kunnen schendingen van kinderrechten in bepaalde situaties herkennen</w:t>
      </w:r>
    </w:p>
    <w:p w14:paraId="14835C7F" w14:textId="77777777" w:rsidR="00286B67" w:rsidRDefault="00286B67" w:rsidP="00286B67">
      <w:pPr>
        <w:pStyle w:val="Koptekst"/>
        <w:numPr>
          <w:ilvl w:val="0"/>
          <w:numId w:val="1"/>
        </w:numPr>
        <w:tabs>
          <w:tab w:val="clear" w:pos="4320"/>
          <w:tab w:val="clear" w:pos="8640"/>
        </w:tabs>
        <w:spacing w:before="120" w:line="276" w:lineRule="auto"/>
        <w:rPr>
          <w:rFonts w:ascii="Verdana" w:hAnsi="Verdana"/>
          <w:i/>
          <w:sz w:val="22"/>
          <w:szCs w:val="22"/>
        </w:rPr>
      </w:pPr>
      <w:r w:rsidRPr="009E21A4">
        <w:rPr>
          <w:rFonts w:ascii="Verdana" w:hAnsi="Verdana"/>
          <w:i/>
          <w:sz w:val="22"/>
          <w:szCs w:val="22"/>
        </w:rPr>
        <w:t>Leerlingen kunnen de kinderrechten toepassen op de rechten in de jeugdhulpverlening</w:t>
      </w:r>
    </w:p>
    <w:p w14:paraId="0E80357A" w14:textId="77777777" w:rsidR="001C3508" w:rsidRPr="00286B67" w:rsidRDefault="00286B67" w:rsidP="00286B67">
      <w:pPr>
        <w:pStyle w:val="Koptekst"/>
        <w:numPr>
          <w:ilvl w:val="0"/>
          <w:numId w:val="1"/>
        </w:numPr>
        <w:tabs>
          <w:tab w:val="clear" w:pos="4320"/>
          <w:tab w:val="clear" w:pos="8640"/>
        </w:tabs>
        <w:spacing w:before="120" w:line="276" w:lineRule="auto"/>
        <w:rPr>
          <w:rFonts w:ascii="Verdana" w:hAnsi="Verdana"/>
          <w:i/>
          <w:sz w:val="22"/>
          <w:szCs w:val="22"/>
        </w:rPr>
      </w:pPr>
      <w:r>
        <w:rPr>
          <w:rFonts w:ascii="Verdana" w:hAnsi="Verdana"/>
          <w:i/>
          <w:sz w:val="22"/>
          <w:szCs w:val="22"/>
        </w:rPr>
        <w:t xml:space="preserve">Leerlingen </w:t>
      </w:r>
      <w:bookmarkStart w:id="0" w:name="_GoBack"/>
      <w:bookmarkEnd w:id="0"/>
      <w:r w:rsidRPr="00286B67">
        <w:rPr>
          <w:rFonts w:ascii="Verdana" w:hAnsi="Verdana"/>
          <w:i/>
          <w:sz w:val="22"/>
          <w:szCs w:val="22"/>
        </w:rPr>
        <w:t xml:space="preserve">kunnen het erkennen van kinderrechten omzetten in gedragingen van een </w:t>
      </w:r>
      <w:proofErr w:type="spellStart"/>
      <w:r w:rsidRPr="00286B67">
        <w:rPr>
          <w:rFonts w:ascii="Verdana" w:hAnsi="Verdana"/>
          <w:i/>
          <w:sz w:val="22"/>
          <w:szCs w:val="22"/>
        </w:rPr>
        <w:t>leefgroepbegeleider</w:t>
      </w:r>
      <w:proofErr w:type="spellEnd"/>
    </w:p>
    <w:sectPr w:rsidR="001C3508" w:rsidRPr="00286B67" w:rsidSect="00286B67">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851"/>
    <w:multiLevelType w:val="hybridMultilevel"/>
    <w:tmpl w:val="FFFC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265DA"/>
    <w:multiLevelType w:val="hybridMultilevel"/>
    <w:tmpl w:val="E236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C0F69"/>
    <w:multiLevelType w:val="hybridMultilevel"/>
    <w:tmpl w:val="C05E8F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37E61B4"/>
    <w:multiLevelType w:val="hybridMultilevel"/>
    <w:tmpl w:val="C1E62BE6"/>
    <w:lvl w:ilvl="0" w:tplc="5DDE9D66">
      <w:start w:val="10"/>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167EA"/>
    <w:multiLevelType w:val="hybridMultilevel"/>
    <w:tmpl w:val="864E0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DFC78D8"/>
    <w:multiLevelType w:val="hybridMultilevel"/>
    <w:tmpl w:val="4DB8E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08"/>
    <w:rsid w:val="001C3508"/>
    <w:rsid w:val="00286B67"/>
    <w:rsid w:val="00670B8F"/>
    <w:rsid w:val="0067531F"/>
    <w:rsid w:val="007A483C"/>
    <w:rsid w:val="009E21A4"/>
    <w:rsid w:val="00AD1BD9"/>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D9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semiHidden/>
    <w:rsid w:val="001C3508"/>
    <w:pPr>
      <w:tabs>
        <w:tab w:val="center" w:pos="4320"/>
        <w:tab w:val="right" w:pos="8640"/>
      </w:tabs>
    </w:pPr>
    <w:rPr>
      <w:rFonts w:ascii="Univers" w:eastAsia="Times New Roman" w:hAnsi="Univers" w:cs="Times New Roman"/>
      <w:sz w:val="20"/>
      <w:szCs w:val="20"/>
      <w:lang w:eastAsia="en-US"/>
    </w:rPr>
  </w:style>
  <w:style w:type="character" w:customStyle="1" w:styleId="KoptekstTeken">
    <w:name w:val="Koptekst Teken"/>
    <w:basedOn w:val="Standaardalinea-lettertype"/>
    <w:link w:val="Koptekst"/>
    <w:semiHidden/>
    <w:rsid w:val="001C3508"/>
    <w:rPr>
      <w:rFonts w:ascii="Univers" w:eastAsia="Times New Roman" w:hAnsi="Univers" w:cs="Times New Roman"/>
      <w:sz w:val="20"/>
      <w:szCs w:val="20"/>
      <w:lang w:eastAsia="en-US"/>
    </w:rPr>
  </w:style>
  <w:style w:type="paragraph" w:styleId="Lijstalinea">
    <w:name w:val="List Paragraph"/>
    <w:basedOn w:val="Normaal"/>
    <w:uiPriority w:val="34"/>
    <w:qFormat/>
    <w:rsid w:val="001C35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semiHidden/>
    <w:rsid w:val="001C3508"/>
    <w:pPr>
      <w:tabs>
        <w:tab w:val="center" w:pos="4320"/>
        <w:tab w:val="right" w:pos="8640"/>
      </w:tabs>
    </w:pPr>
    <w:rPr>
      <w:rFonts w:ascii="Univers" w:eastAsia="Times New Roman" w:hAnsi="Univers" w:cs="Times New Roman"/>
      <w:sz w:val="20"/>
      <w:szCs w:val="20"/>
      <w:lang w:eastAsia="en-US"/>
    </w:rPr>
  </w:style>
  <w:style w:type="character" w:customStyle="1" w:styleId="KoptekstTeken">
    <w:name w:val="Koptekst Teken"/>
    <w:basedOn w:val="Standaardalinea-lettertype"/>
    <w:link w:val="Koptekst"/>
    <w:semiHidden/>
    <w:rsid w:val="001C3508"/>
    <w:rPr>
      <w:rFonts w:ascii="Univers" w:eastAsia="Times New Roman" w:hAnsi="Univers" w:cs="Times New Roman"/>
      <w:sz w:val="20"/>
      <w:szCs w:val="20"/>
      <w:lang w:eastAsia="en-US"/>
    </w:rPr>
  </w:style>
  <w:style w:type="paragraph" w:styleId="Lijstalinea">
    <w:name w:val="List Paragraph"/>
    <w:basedOn w:val="Normaal"/>
    <w:uiPriority w:val="34"/>
    <w:qFormat/>
    <w:rsid w:val="001C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410</Words>
  <Characters>2257</Characters>
  <Application>Microsoft Macintosh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2</cp:revision>
  <dcterms:created xsi:type="dcterms:W3CDTF">2014-06-03T08:44:00Z</dcterms:created>
  <dcterms:modified xsi:type="dcterms:W3CDTF">2014-06-03T09:52:00Z</dcterms:modified>
</cp:coreProperties>
</file>